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491059">
        <w:rPr>
          <w:b/>
          <w:sz w:val="24"/>
          <w:szCs w:val="24"/>
        </w:rPr>
        <w:t>34</w:t>
      </w:r>
      <w:r w:rsidR="00DA1390">
        <w:rPr>
          <w:b/>
          <w:sz w:val="24"/>
          <w:szCs w:val="24"/>
        </w:rPr>
        <w:t xml:space="preserve"> Kalem </w:t>
      </w:r>
      <w:r w:rsidR="00A6451A">
        <w:rPr>
          <w:b/>
          <w:sz w:val="24"/>
          <w:szCs w:val="24"/>
        </w:rPr>
        <w:t xml:space="preserve">E5000 Lokomotif </w:t>
      </w:r>
      <w:r w:rsidR="00491059">
        <w:rPr>
          <w:b/>
          <w:sz w:val="24"/>
          <w:szCs w:val="24"/>
        </w:rPr>
        <w:t>Butonları</w:t>
      </w:r>
      <w:r w:rsidR="009802C7" w:rsidRPr="00276512">
        <w:rPr>
          <w:sz w:val="24"/>
          <w:szCs w:val="24"/>
        </w:rPr>
        <w:t xml:space="preserve"> </w:t>
      </w:r>
      <w:r w:rsidRPr="00276512">
        <w:rPr>
          <w:sz w:val="24"/>
          <w:szCs w:val="24"/>
        </w:rPr>
        <w:t xml:space="preserve">ihale dokümanı, şartname ve bu sözleşmede belirlenen şartlar </w:t>
      </w:r>
      <w:r w:rsidR="008B056F"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2F0E93" w:rsidRDefault="002F0E93" w:rsidP="00660643">
      <w:pPr>
        <w:jc w:val="both"/>
        <w:rPr>
          <w:b/>
          <w:bCs/>
          <w:sz w:val="24"/>
          <w:szCs w:val="24"/>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r w:rsidR="00491059">
        <w:rPr>
          <w:b/>
          <w:bCs/>
          <w:sz w:val="24"/>
          <w:szCs w:val="24"/>
        </w:rPr>
        <w:t>30</w:t>
      </w:r>
      <w:bookmarkStart w:id="0" w:name="_GoBack"/>
      <w:bookmarkEnd w:id="0"/>
      <w:r w:rsidR="00A6451A" w:rsidRPr="005E29FA">
        <w:rPr>
          <w:b/>
          <w:bCs/>
          <w:sz w:val="24"/>
          <w:szCs w:val="24"/>
        </w:rPr>
        <w:t xml:space="preserve"> gün</w:t>
      </w:r>
      <w:r w:rsidR="00DA1390" w:rsidRPr="005E29FA">
        <w:rPr>
          <w:b/>
          <w:bCs/>
          <w:sz w:val="24"/>
          <w:szCs w:val="24"/>
        </w:rPr>
        <w:t xml:space="preserve"> içinde</w:t>
      </w:r>
      <w:r w:rsidR="00D4748F">
        <w:rPr>
          <w:b/>
          <w:bCs/>
          <w:sz w:val="24"/>
          <w:szCs w:val="24"/>
        </w:rPr>
        <w:t xml:space="preserve"> </w:t>
      </w:r>
      <w:r w:rsidR="00D4748F" w:rsidRPr="00C11FE1">
        <w:rPr>
          <w:b/>
          <w:sz w:val="24"/>
          <w:szCs w:val="24"/>
        </w:rPr>
        <w:t>teslim edilecektir.</w:t>
      </w:r>
      <w:r w:rsidR="002F0E93">
        <w:rPr>
          <w:b/>
          <w:bCs/>
          <w:sz w:val="24"/>
          <w:szCs w:val="24"/>
        </w:rPr>
        <w:t xml:space="preserve"> </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D4748F">
        <w:rPr>
          <w:b/>
          <w:bCs/>
          <w:sz w:val="24"/>
          <w:szCs w:val="24"/>
        </w:rPr>
        <w:t>İdari hususlar formunda belirtildiği şekilde 2 yıldır</w:t>
      </w:r>
      <w:r w:rsidR="002D7DA2">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w:charset w:val="80"/>
    <w:family w:val="auto"/>
    <w:pitch w:val="default"/>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91059">
      <w:rPr>
        <w:rStyle w:val="SayfaNumaras"/>
        <w:noProof/>
      </w:rPr>
      <w:t>4</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059"/>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29FA"/>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6451A"/>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D4896"/>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8BD0E-AA9A-4834-8B93-F05255ED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18</Pages>
  <Words>9805</Words>
  <Characters>55894</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6</cp:revision>
  <cp:lastPrinted>2026-05-14T06:01:00Z</cp:lastPrinted>
  <dcterms:created xsi:type="dcterms:W3CDTF">2022-04-04T13:02:00Z</dcterms:created>
  <dcterms:modified xsi:type="dcterms:W3CDTF">2026-06-23T07:16:00Z</dcterms:modified>
</cp:coreProperties>
</file>